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017" w:rsidRPr="00E1486C" w:rsidRDefault="00E1486C" w:rsidP="00E1486C">
      <w:pPr>
        <w:pStyle w:val="Title"/>
      </w:pPr>
      <w:bookmarkStart w:id="0" w:name="_GoBack"/>
      <w:bookmarkEnd w:id="0"/>
      <w:r>
        <w:t xml:space="preserve">KARLSKRONA SWEDEN ROXTEC INTERNATIONAL </w:t>
      </w:r>
      <w:r>
        <w:t>보도</w:t>
      </w:r>
      <w:r>
        <w:t xml:space="preserve"> </w:t>
      </w:r>
      <w:r>
        <w:t>자료</w:t>
      </w:r>
      <w:r>
        <w:t xml:space="preserve"> – 2018</w:t>
      </w:r>
      <w:r>
        <w:t>년</w:t>
      </w:r>
      <w:r>
        <w:t xml:space="preserve"> 8</w:t>
      </w:r>
      <w:r>
        <w:t>월</w:t>
      </w:r>
    </w:p>
    <w:p w:rsidR="005F0BC3" w:rsidRPr="00955C06" w:rsidRDefault="003422BF" w:rsidP="00955C06">
      <w:pPr>
        <w:pStyle w:val="Heading1"/>
      </w:pPr>
      <w:r>
        <w:t xml:space="preserve">Roxtec </w:t>
      </w:r>
      <w:r>
        <w:t>새로운</w:t>
      </w:r>
      <w:r>
        <w:t xml:space="preserve"> </w:t>
      </w:r>
      <w:r>
        <w:t>플라스틱</w:t>
      </w:r>
      <w:r>
        <w:t xml:space="preserve"> </w:t>
      </w:r>
      <w:r>
        <w:t>파이프</w:t>
      </w:r>
      <w:r>
        <w:t xml:space="preserve"> </w:t>
      </w:r>
      <w:r>
        <w:t>씰은</w:t>
      </w:r>
      <w:r>
        <w:t xml:space="preserve"> </w:t>
      </w:r>
      <w:r>
        <w:t>알루미늄</w:t>
      </w:r>
      <w:r>
        <w:t xml:space="preserve"> </w:t>
      </w:r>
      <w:r>
        <w:t>구조물에도</w:t>
      </w:r>
      <w:r>
        <w:t xml:space="preserve"> </w:t>
      </w:r>
      <w:r>
        <w:t>적용</w:t>
      </w:r>
      <w:r>
        <w:t xml:space="preserve"> </w:t>
      </w:r>
      <w:r>
        <w:t>가능</w:t>
      </w:r>
    </w:p>
    <w:p w:rsidR="005F0BC3" w:rsidRPr="00EA6C8E" w:rsidRDefault="005F0BC3" w:rsidP="00185430"/>
    <w:p w:rsidR="003422BF" w:rsidRPr="00E347EC" w:rsidRDefault="003422BF" w:rsidP="003422BF">
      <w:pPr>
        <w:pStyle w:val="Ingress"/>
        <w:rPr>
          <w:rFonts w:ascii="Calibri" w:eastAsia="Calibri" w:hAnsi="Calibri"/>
          <w:sz w:val="22"/>
          <w:szCs w:val="22"/>
        </w:rPr>
      </w:pPr>
      <w:r>
        <w:t>관통</w:t>
      </w:r>
      <w:r>
        <w:t xml:space="preserve"> </w:t>
      </w:r>
      <w:r>
        <w:t>전문</w:t>
      </w:r>
      <w:r>
        <w:t xml:space="preserve"> </w:t>
      </w:r>
      <w:r>
        <w:t>기업</w:t>
      </w:r>
      <w:r>
        <w:t xml:space="preserve"> Roxtec</w:t>
      </w:r>
      <w:r>
        <w:t>은</w:t>
      </w:r>
      <w:r>
        <w:t xml:space="preserve"> </w:t>
      </w:r>
      <w:r>
        <w:t>조선</w:t>
      </w:r>
      <w:r>
        <w:t xml:space="preserve"> </w:t>
      </w:r>
      <w:r>
        <w:t>및</w:t>
      </w:r>
      <w:r>
        <w:t xml:space="preserve"> </w:t>
      </w:r>
      <w:r>
        <w:t>해양</w:t>
      </w:r>
      <w:r>
        <w:t xml:space="preserve"> </w:t>
      </w:r>
      <w:r>
        <w:t>분야에서</w:t>
      </w:r>
      <w:r>
        <w:t xml:space="preserve"> </w:t>
      </w:r>
      <w:r>
        <w:t>경량</w:t>
      </w:r>
      <w:r>
        <w:t xml:space="preserve"> </w:t>
      </w:r>
      <w:r>
        <w:t>알루미늄</w:t>
      </w:r>
      <w:r>
        <w:t xml:space="preserve"> </w:t>
      </w:r>
      <w:r>
        <w:t>솔루션에</w:t>
      </w:r>
      <w:r>
        <w:t xml:space="preserve"> </w:t>
      </w:r>
      <w:r>
        <w:t>대한</w:t>
      </w:r>
      <w:r>
        <w:t xml:space="preserve"> </w:t>
      </w:r>
      <w:r>
        <w:t>수요를</w:t>
      </w:r>
      <w:r>
        <w:t xml:space="preserve"> </w:t>
      </w:r>
      <w:r>
        <w:t>충족하기</w:t>
      </w:r>
      <w:r>
        <w:t xml:space="preserve"> </w:t>
      </w:r>
      <w:r>
        <w:t>위해</w:t>
      </w:r>
      <w:r>
        <w:t xml:space="preserve"> </w:t>
      </w:r>
      <w:r>
        <w:t>플라스틱</w:t>
      </w:r>
      <w:r>
        <w:t xml:space="preserve"> </w:t>
      </w:r>
      <w:r>
        <w:t>파이프</w:t>
      </w:r>
      <w:r>
        <w:t xml:space="preserve"> </w:t>
      </w:r>
      <w:r>
        <w:t>씰의</w:t>
      </w:r>
      <w:r>
        <w:t xml:space="preserve"> </w:t>
      </w:r>
      <w:r>
        <w:t>적용</w:t>
      </w:r>
      <w:r>
        <w:t xml:space="preserve"> </w:t>
      </w:r>
      <w:r>
        <w:t>범위를</w:t>
      </w:r>
      <w:r>
        <w:t xml:space="preserve"> </w:t>
      </w:r>
      <w:r>
        <w:t>확장합니다</w:t>
      </w:r>
      <w:r>
        <w:t xml:space="preserve">. Roxtec Sleev-it™ </w:t>
      </w:r>
      <w:r>
        <w:t>관통</w:t>
      </w:r>
      <w:r>
        <w:t xml:space="preserve"> </w:t>
      </w:r>
      <w:r>
        <w:t>씰은</w:t>
      </w:r>
      <w:r>
        <w:t xml:space="preserve"> </w:t>
      </w:r>
      <w:r>
        <w:t>이제</w:t>
      </w:r>
      <w:r>
        <w:t xml:space="preserve"> </w:t>
      </w:r>
      <w:r>
        <w:t>강철</w:t>
      </w:r>
      <w:r>
        <w:t xml:space="preserve"> </w:t>
      </w:r>
      <w:r>
        <w:t>뿐</w:t>
      </w:r>
      <w:r>
        <w:t xml:space="preserve"> </w:t>
      </w:r>
      <w:r>
        <w:t>아니라</w:t>
      </w:r>
      <w:r>
        <w:t xml:space="preserve"> </w:t>
      </w:r>
      <w:r>
        <w:t>알루미늄</w:t>
      </w:r>
      <w:r>
        <w:t xml:space="preserve"> </w:t>
      </w:r>
      <w:r>
        <w:t>플랜지로</w:t>
      </w:r>
      <w:r>
        <w:t xml:space="preserve"> </w:t>
      </w:r>
      <w:r>
        <w:t>알루미늄</w:t>
      </w:r>
      <w:r>
        <w:t xml:space="preserve"> </w:t>
      </w:r>
      <w:r>
        <w:t>데크와</w:t>
      </w:r>
      <w:r>
        <w:t xml:space="preserve"> </w:t>
      </w:r>
      <w:r>
        <w:t>격벽에도</w:t>
      </w:r>
      <w:r>
        <w:t xml:space="preserve"> </w:t>
      </w:r>
      <w:r>
        <w:t>사용</w:t>
      </w:r>
      <w:r>
        <w:t xml:space="preserve"> </w:t>
      </w:r>
      <w:r>
        <w:t>가능합니다</w:t>
      </w:r>
      <w:r>
        <w:t xml:space="preserve">. </w:t>
      </w:r>
    </w:p>
    <w:p w:rsidR="003422BF" w:rsidRDefault="003422BF" w:rsidP="003422BF">
      <w:r>
        <w:t>무게와</w:t>
      </w:r>
      <w:r>
        <w:t xml:space="preserve"> </w:t>
      </w:r>
      <w:r>
        <w:t>연료</w:t>
      </w:r>
      <w:r>
        <w:t xml:space="preserve"> </w:t>
      </w:r>
      <w:r>
        <w:t>소비도</w:t>
      </w:r>
      <w:r>
        <w:t xml:space="preserve"> </w:t>
      </w:r>
      <w:r>
        <w:t>줄이는</w:t>
      </w:r>
      <w:r>
        <w:t xml:space="preserve"> </w:t>
      </w:r>
      <w:r>
        <w:t>동시에</w:t>
      </w:r>
      <w:r>
        <w:t xml:space="preserve"> </w:t>
      </w:r>
      <w:r>
        <w:t>높은</w:t>
      </w:r>
      <w:r>
        <w:t xml:space="preserve"> </w:t>
      </w:r>
      <w:r>
        <w:t>속력을</w:t>
      </w:r>
      <w:r>
        <w:t xml:space="preserve"> </w:t>
      </w:r>
      <w:r>
        <w:t>얻기</w:t>
      </w:r>
      <w:r>
        <w:t xml:space="preserve"> </w:t>
      </w:r>
      <w:r>
        <w:t>위해서</w:t>
      </w:r>
      <w:r>
        <w:t xml:space="preserve"> </w:t>
      </w:r>
      <w:r>
        <w:t>조선소에서는</w:t>
      </w:r>
      <w:r>
        <w:t xml:space="preserve"> </w:t>
      </w:r>
      <w:r>
        <w:t>알루미늄</w:t>
      </w:r>
      <w:r>
        <w:t xml:space="preserve"> </w:t>
      </w:r>
      <w:r>
        <w:t>구조를</w:t>
      </w:r>
      <w:r>
        <w:t xml:space="preserve"> </w:t>
      </w:r>
      <w:r>
        <w:t>많이</w:t>
      </w:r>
      <w:r>
        <w:t xml:space="preserve"> </w:t>
      </w:r>
      <w:r>
        <w:t>사용합니다</w:t>
      </w:r>
      <w:r>
        <w:t xml:space="preserve">. </w:t>
      </w:r>
      <w:r>
        <w:t>또한</w:t>
      </w:r>
      <w:r>
        <w:t xml:space="preserve">, </w:t>
      </w:r>
      <w:r>
        <w:t>알루미늄</w:t>
      </w:r>
      <w:r>
        <w:t xml:space="preserve"> </w:t>
      </w:r>
      <w:r>
        <w:t>구조를</w:t>
      </w:r>
      <w:r>
        <w:t xml:space="preserve"> </w:t>
      </w:r>
      <w:r>
        <w:t>적용한</w:t>
      </w:r>
      <w:r>
        <w:t xml:space="preserve"> </w:t>
      </w:r>
      <w:r>
        <w:t>선박은</w:t>
      </w:r>
      <w:r>
        <w:t xml:space="preserve"> </w:t>
      </w:r>
      <w:r>
        <w:t>수명</w:t>
      </w:r>
      <w:r>
        <w:t xml:space="preserve"> </w:t>
      </w:r>
      <w:r>
        <w:t>유지와</w:t>
      </w:r>
      <w:r>
        <w:t xml:space="preserve"> </w:t>
      </w:r>
      <w:r>
        <w:t>소유</w:t>
      </w:r>
      <w:r>
        <w:t xml:space="preserve"> </w:t>
      </w:r>
      <w:r>
        <w:t>비용이</w:t>
      </w:r>
      <w:r>
        <w:t xml:space="preserve"> </w:t>
      </w:r>
      <w:r>
        <w:t>절감됩니다</w:t>
      </w:r>
      <w:r>
        <w:t xml:space="preserve">. </w:t>
      </w:r>
      <w:r>
        <w:t>새로운</w:t>
      </w:r>
      <w:r>
        <w:t xml:space="preserve"> Roxtec </w:t>
      </w:r>
      <w:r>
        <w:t>씰은</w:t>
      </w:r>
      <w:r>
        <w:t xml:space="preserve"> </w:t>
      </w:r>
      <w:r>
        <w:t>크루즈</w:t>
      </w:r>
      <w:r>
        <w:t xml:space="preserve"> </w:t>
      </w:r>
      <w:r>
        <w:t>라이너와</w:t>
      </w:r>
      <w:r>
        <w:t xml:space="preserve"> LNG </w:t>
      </w:r>
      <w:r>
        <w:t>운반선</w:t>
      </w:r>
      <w:r>
        <w:t xml:space="preserve"> </w:t>
      </w:r>
      <w:r>
        <w:t>뿐만</w:t>
      </w:r>
      <w:r>
        <w:t xml:space="preserve"> </w:t>
      </w:r>
      <w:r>
        <w:t>아니라</w:t>
      </w:r>
      <w:r>
        <w:t xml:space="preserve"> </w:t>
      </w:r>
      <w:r>
        <w:t>고속</w:t>
      </w:r>
      <w:r>
        <w:t xml:space="preserve"> </w:t>
      </w:r>
      <w:r>
        <w:t>페리에도</w:t>
      </w:r>
      <w:r>
        <w:t xml:space="preserve"> </w:t>
      </w:r>
      <w:r>
        <w:t>자주</w:t>
      </w:r>
      <w:r>
        <w:t xml:space="preserve"> </w:t>
      </w:r>
      <w:r>
        <w:t>사용될</w:t>
      </w:r>
      <w:r>
        <w:t xml:space="preserve"> </w:t>
      </w:r>
      <w:r>
        <w:t>것으로</w:t>
      </w:r>
      <w:r>
        <w:t xml:space="preserve"> </w:t>
      </w:r>
      <w:r>
        <w:t>기대합니다</w:t>
      </w:r>
      <w:r>
        <w:t>.</w:t>
      </w:r>
    </w:p>
    <w:p w:rsidR="003422BF" w:rsidRPr="00E347EC" w:rsidRDefault="003422BF" w:rsidP="003422BF">
      <w:pPr>
        <w:rPr>
          <w:rFonts w:cs="Calibri"/>
        </w:rPr>
      </w:pPr>
    </w:p>
    <w:p w:rsidR="003422BF" w:rsidRDefault="003422BF" w:rsidP="003422BF">
      <w:pPr>
        <w:pStyle w:val="Heading2"/>
      </w:pPr>
      <w:r>
        <w:t>인증받은</w:t>
      </w:r>
      <w:r>
        <w:t xml:space="preserve"> </w:t>
      </w:r>
      <w:r>
        <w:t>보호</w:t>
      </w:r>
      <w:r>
        <w:t xml:space="preserve"> </w:t>
      </w:r>
      <w:r>
        <w:t>기능</w:t>
      </w:r>
      <w:r>
        <w:t xml:space="preserve"> </w:t>
      </w:r>
    </w:p>
    <w:p w:rsidR="008F3019" w:rsidRPr="00FF5C05" w:rsidRDefault="003422BF" w:rsidP="008F3019">
      <w:r>
        <w:t>전세계적으로</w:t>
      </w:r>
      <w:r>
        <w:t xml:space="preserve"> </w:t>
      </w:r>
      <w:r>
        <w:t>조선소를</w:t>
      </w:r>
      <w:r>
        <w:t xml:space="preserve"> </w:t>
      </w:r>
      <w:r>
        <w:t>지원하는</w:t>
      </w:r>
      <w:r>
        <w:t xml:space="preserve"> Roxtec</w:t>
      </w:r>
      <w:r>
        <w:t>은</w:t>
      </w:r>
      <w:r>
        <w:t xml:space="preserve"> </w:t>
      </w:r>
      <w:r>
        <w:t>계속해서</w:t>
      </w:r>
      <w:r>
        <w:t xml:space="preserve"> </w:t>
      </w:r>
      <w:r>
        <w:t>가치를</w:t>
      </w:r>
      <w:r>
        <w:t xml:space="preserve"> </w:t>
      </w:r>
      <w:r>
        <w:t>더해줄</w:t>
      </w:r>
      <w:r>
        <w:t xml:space="preserve"> </w:t>
      </w:r>
      <w:r>
        <w:t>씰링</w:t>
      </w:r>
      <w:r>
        <w:t xml:space="preserve"> </w:t>
      </w:r>
      <w:r>
        <w:t>솔루션을</w:t>
      </w:r>
      <w:r>
        <w:t xml:space="preserve"> </w:t>
      </w:r>
      <w:r>
        <w:t>개발하고</w:t>
      </w:r>
      <w:r>
        <w:t xml:space="preserve"> </w:t>
      </w:r>
      <w:r>
        <w:t>있습니다</w:t>
      </w:r>
      <w:r>
        <w:t xml:space="preserve">. </w:t>
      </w:r>
      <w:r>
        <w:t>플랜지가</w:t>
      </w:r>
      <w:r>
        <w:t xml:space="preserve"> </w:t>
      </w:r>
      <w:r>
        <w:t>있는</w:t>
      </w:r>
      <w:r>
        <w:t xml:space="preserve"> Roxtec Sleev-it™ </w:t>
      </w:r>
      <w:r>
        <w:t>관통</w:t>
      </w:r>
      <w:r>
        <w:t xml:space="preserve"> </w:t>
      </w:r>
      <w:r>
        <w:t>씰을</w:t>
      </w:r>
      <w:r>
        <w:t xml:space="preserve"> </w:t>
      </w:r>
      <w:r>
        <w:t>알리미늄으로도</w:t>
      </w:r>
      <w:r>
        <w:t xml:space="preserve"> </w:t>
      </w:r>
      <w:r>
        <w:t>제작한</w:t>
      </w:r>
      <w:r>
        <w:t xml:space="preserve"> </w:t>
      </w:r>
      <w:r>
        <w:t>것</w:t>
      </w:r>
      <w:r>
        <w:t xml:space="preserve"> </w:t>
      </w:r>
      <w:r>
        <w:t>또한</w:t>
      </w:r>
      <w:r>
        <w:t xml:space="preserve"> </w:t>
      </w:r>
      <w:r>
        <w:t>이러한</w:t>
      </w:r>
      <w:r>
        <w:t xml:space="preserve"> </w:t>
      </w:r>
      <w:r>
        <w:t>일환이라고</w:t>
      </w:r>
      <w:r>
        <w:t xml:space="preserve"> </w:t>
      </w:r>
      <w:r>
        <w:t>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알루미늄</w:t>
      </w:r>
      <w:r>
        <w:t xml:space="preserve"> </w:t>
      </w:r>
      <w:r>
        <w:t>구조용</w:t>
      </w:r>
      <w:r>
        <w:t xml:space="preserve"> </w:t>
      </w:r>
      <w:r>
        <w:t>씰은</w:t>
      </w:r>
      <w:r>
        <w:t xml:space="preserve"> A-60 </w:t>
      </w:r>
      <w:r>
        <w:t>및</w:t>
      </w:r>
      <w:r>
        <w:t xml:space="preserve"> A-0 </w:t>
      </w:r>
      <w:r>
        <w:t>내화</w:t>
      </w:r>
      <w:r>
        <w:t xml:space="preserve"> </w:t>
      </w:r>
      <w:r>
        <w:t>구획</w:t>
      </w:r>
      <w:r>
        <w:t xml:space="preserve"> </w:t>
      </w:r>
      <w:r>
        <w:t>승인을</w:t>
      </w:r>
      <w:r>
        <w:t xml:space="preserve"> </w:t>
      </w:r>
      <w:r>
        <w:t>받았고</w:t>
      </w:r>
      <w:r>
        <w:t xml:space="preserve"> </w:t>
      </w:r>
      <w:r>
        <w:t>이제</w:t>
      </w:r>
      <w:r>
        <w:t xml:space="preserve"> </w:t>
      </w:r>
      <w:r>
        <w:t>형식</w:t>
      </w:r>
      <w:r>
        <w:t xml:space="preserve"> </w:t>
      </w:r>
      <w:r>
        <w:t>승인</w:t>
      </w:r>
      <w:r>
        <w:t xml:space="preserve"> </w:t>
      </w:r>
      <w:r>
        <w:t>인증이</w:t>
      </w:r>
      <w:r>
        <w:t xml:space="preserve"> </w:t>
      </w:r>
      <w:r>
        <w:t>제공됩니다</w:t>
      </w:r>
      <w:r>
        <w:t xml:space="preserve">. </w:t>
      </w:r>
      <w:r>
        <w:t>방수</w:t>
      </w:r>
      <w:r>
        <w:t xml:space="preserve"> </w:t>
      </w:r>
      <w:r>
        <w:t>버전도</w:t>
      </w:r>
      <w:r>
        <w:t xml:space="preserve"> 1bar </w:t>
      </w:r>
      <w:r>
        <w:t>수밀성</w:t>
      </w:r>
      <w:r>
        <w:t xml:space="preserve"> </w:t>
      </w:r>
      <w:r>
        <w:t>및</w:t>
      </w:r>
      <w:r>
        <w:t xml:space="preserve"> 0.67bar </w:t>
      </w:r>
      <w:r>
        <w:t>가스</w:t>
      </w:r>
      <w:r>
        <w:t xml:space="preserve"> </w:t>
      </w:r>
      <w:r>
        <w:t>누출</w:t>
      </w:r>
      <w:r>
        <w:t xml:space="preserve"> </w:t>
      </w:r>
      <w:r>
        <w:t>승인을</w:t>
      </w:r>
      <w:r>
        <w:t xml:space="preserve"> </w:t>
      </w:r>
      <w:r>
        <w:t>받았습니다</w:t>
      </w:r>
      <w:r>
        <w:t xml:space="preserve">. </w:t>
      </w:r>
    </w:p>
    <w:p w:rsidR="008F3019" w:rsidRDefault="008F3019" w:rsidP="003422BF"/>
    <w:p w:rsidR="003422BF" w:rsidRDefault="003422BF" w:rsidP="003422BF">
      <w:pPr>
        <w:pStyle w:val="Heading2"/>
        <w:rPr>
          <w:lang w:eastAsia="sv-SE"/>
        </w:rPr>
      </w:pPr>
      <w:r>
        <w:t>플라스틱</w:t>
      </w:r>
      <w:r>
        <w:t xml:space="preserve"> </w:t>
      </w:r>
      <w:r>
        <w:t>파이프용</w:t>
      </w:r>
      <w:r>
        <w:t xml:space="preserve"> </w:t>
      </w:r>
      <w:r>
        <w:t>씰</w:t>
      </w:r>
    </w:p>
    <w:p w:rsidR="003422BF" w:rsidRPr="00E347EC" w:rsidRDefault="003422BF" w:rsidP="003422BF">
      <w:pPr>
        <w:rPr>
          <w:rFonts w:eastAsia="Calibri"/>
        </w:rPr>
      </w:pPr>
      <w:r>
        <w:t xml:space="preserve">Roxtec Sleev-it™ </w:t>
      </w:r>
      <w:r>
        <w:t>방화</w:t>
      </w:r>
      <w:r>
        <w:t xml:space="preserve"> </w:t>
      </w:r>
      <w:r>
        <w:t>관통</w:t>
      </w:r>
      <w:r>
        <w:t xml:space="preserve"> </w:t>
      </w:r>
      <w:r>
        <w:t>씰은</w:t>
      </w:r>
      <w:r>
        <w:t xml:space="preserve"> </w:t>
      </w:r>
      <w:r>
        <w:t>화재</w:t>
      </w:r>
      <w:r>
        <w:t xml:space="preserve"> </w:t>
      </w:r>
      <w:r>
        <w:t>시</w:t>
      </w:r>
      <w:r>
        <w:t xml:space="preserve"> </w:t>
      </w:r>
      <w:r>
        <w:t>효과적으로</w:t>
      </w:r>
      <w:r>
        <w:t xml:space="preserve"> </w:t>
      </w:r>
      <w:r>
        <w:t>플라스틱</w:t>
      </w:r>
      <w:r>
        <w:t xml:space="preserve"> </w:t>
      </w:r>
      <w:r>
        <w:t>파이프</w:t>
      </w:r>
      <w:r>
        <w:t xml:space="preserve"> </w:t>
      </w:r>
      <w:r>
        <w:t>관통을</w:t>
      </w:r>
      <w:r>
        <w:t xml:space="preserve"> </w:t>
      </w:r>
      <w:r>
        <w:t>차단하는</w:t>
      </w:r>
      <w:r>
        <w:t xml:space="preserve"> </w:t>
      </w:r>
      <w:r>
        <w:t>팽창성</w:t>
      </w:r>
      <w:r>
        <w:t xml:space="preserve"> </w:t>
      </w:r>
      <w:r>
        <w:t>재료를</w:t>
      </w:r>
      <w:r>
        <w:t xml:space="preserve"> </w:t>
      </w:r>
      <w:r>
        <w:t>포함합니다</w:t>
      </w:r>
      <w:r>
        <w:t xml:space="preserve">. </w:t>
      </w:r>
      <w:r>
        <w:t>개방형이며</w:t>
      </w:r>
      <w:r>
        <w:t xml:space="preserve"> </w:t>
      </w:r>
      <w:r>
        <w:t>신규</w:t>
      </w:r>
      <w:r>
        <w:t xml:space="preserve"> </w:t>
      </w:r>
      <w:r>
        <w:t>및</w:t>
      </w:r>
      <w:r>
        <w:t xml:space="preserve"> </w:t>
      </w:r>
      <w:r>
        <w:t>개조</w:t>
      </w:r>
      <w:r>
        <w:t xml:space="preserve"> </w:t>
      </w:r>
      <w:r>
        <w:t>작업</w:t>
      </w:r>
      <w:r>
        <w:t xml:space="preserve"> </w:t>
      </w:r>
      <w:r>
        <w:t>시</w:t>
      </w:r>
      <w:r>
        <w:t xml:space="preserve">  </w:t>
      </w:r>
      <w:r>
        <w:t>사용할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Roxtec Sleev-it™ </w:t>
      </w:r>
      <w:r>
        <w:t>방수</w:t>
      </w:r>
      <w:r>
        <w:t xml:space="preserve"> </w:t>
      </w:r>
      <w:r>
        <w:t>관통</w:t>
      </w:r>
      <w:r>
        <w:t xml:space="preserve"> </w:t>
      </w:r>
      <w:r>
        <w:t>씰은</w:t>
      </w:r>
      <w:r>
        <w:t xml:space="preserve"> </w:t>
      </w:r>
      <w:r>
        <w:t>비슷한</w:t>
      </w:r>
      <w:r>
        <w:t xml:space="preserve"> </w:t>
      </w:r>
      <w:r>
        <w:t>특성이</w:t>
      </w:r>
      <w:r>
        <w:t xml:space="preserve"> </w:t>
      </w:r>
      <w:r>
        <w:t>있지만</w:t>
      </w:r>
      <w:r>
        <w:t xml:space="preserve"> </w:t>
      </w:r>
      <w:r>
        <w:t>가스</w:t>
      </w:r>
      <w:r>
        <w:t xml:space="preserve"> </w:t>
      </w:r>
      <w:r>
        <w:t>및</w:t>
      </w:r>
      <w:r>
        <w:t xml:space="preserve"> </w:t>
      </w:r>
      <w:r>
        <w:t>물에</w:t>
      </w:r>
      <w:r>
        <w:t xml:space="preserve"> </w:t>
      </w:r>
      <w:r>
        <w:t>대해</w:t>
      </w:r>
      <w:r>
        <w:t xml:space="preserve"> </w:t>
      </w:r>
      <w:r>
        <w:t>추가</w:t>
      </w:r>
      <w:r>
        <w:t xml:space="preserve"> </w:t>
      </w:r>
      <w:r>
        <w:t>보호를</w:t>
      </w:r>
      <w:r>
        <w:t xml:space="preserve"> </w:t>
      </w:r>
      <w:r>
        <w:t>위한</w:t>
      </w:r>
      <w:r>
        <w:t xml:space="preserve"> </w:t>
      </w:r>
      <w:r>
        <w:t>고무</w:t>
      </w:r>
      <w:r>
        <w:t xml:space="preserve"> </w:t>
      </w:r>
      <w:r>
        <w:t>그로밋을</w:t>
      </w:r>
      <w:r>
        <w:t xml:space="preserve"> </w:t>
      </w:r>
      <w:r>
        <w:t>포함합니다</w:t>
      </w:r>
      <w:r>
        <w:t xml:space="preserve">. </w:t>
      </w:r>
      <w:r>
        <w:t>이</w:t>
      </w:r>
      <w:r>
        <w:t xml:space="preserve"> </w:t>
      </w:r>
      <w:r>
        <w:t>씰은</w:t>
      </w:r>
      <w:r>
        <w:t xml:space="preserve"> </w:t>
      </w:r>
      <w:r>
        <w:t>다양한</w:t>
      </w:r>
      <w:r>
        <w:t xml:space="preserve"> </w:t>
      </w:r>
      <w:r>
        <w:t>선박의</w:t>
      </w:r>
      <w:r>
        <w:t xml:space="preserve"> </w:t>
      </w:r>
      <w:r>
        <w:t>선상</w:t>
      </w:r>
      <w:r>
        <w:t xml:space="preserve"> </w:t>
      </w:r>
      <w:r>
        <w:t>흘수선</w:t>
      </w:r>
      <w:r>
        <w:t xml:space="preserve"> </w:t>
      </w:r>
      <w:r>
        <w:t>상부의</w:t>
      </w:r>
      <w:r>
        <w:t xml:space="preserve"> </w:t>
      </w:r>
      <w:r>
        <w:t>파이프</w:t>
      </w:r>
      <w:r>
        <w:t xml:space="preserve"> </w:t>
      </w:r>
      <w:r>
        <w:t>관통에</w:t>
      </w:r>
      <w:r>
        <w:t xml:space="preserve"> </w:t>
      </w:r>
      <w:r>
        <w:t>안성맞춤입니다</w:t>
      </w:r>
      <w:r>
        <w:t xml:space="preserve">. </w:t>
      </w:r>
      <w:r>
        <w:t>본</w:t>
      </w:r>
      <w:r>
        <w:t xml:space="preserve"> </w:t>
      </w:r>
      <w:r>
        <w:t>제품은</w:t>
      </w:r>
      <w:r>
        <w:t xml:space="preserve"> </w:t>
      </w:r>
      <w:r>
        <w:t>가벼우며</w:t>
      </w:r>
      <w:r>
        <w:t xml:space="preserve"> </w:t>
      </w:r>
      <w:r>
        <w:t>데크나</w:t>
      </w:r>
      <w:r>
        <w:t xml:space="preserve"> </w:t>
      </w:r>
      <w:r>
        <w:t>격벽의</w:t>
      </w:r>
      <w:r>
        <w:t xml:space="preserve"> </w:t>
      </w:r>
      <w:r>
        <w:t>한쪽</w:t>
      </w:r>
      <w:r>
        <w:t xml:space="preserve"> </w:t>
      </w:r>
      <w:r>
        <w:t>측면에</w:t>
      </w:r>
      <w:r>
        <w:t xml:space="preserve"> </w:t>
      </w:r>
      <w:r>
        <w:t>쉽게</w:t>
      </w:r>
      <w:r>
        <w:t xml:space="preserve"> </w:t>
      </w:r>
      <w:r>
        <w:t>설치할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</w:p>
    <w:p w:rsidR="003422BF" w:rsidRDefault="003422BF" w:rsidP="003422BF"/>
    <w:p w:rsidR="008F3019" w:rsidRPr="00C96232" w:rsidRDefault="008F3019" w:rsidP="008F3019">
      <w:pPr>
        <w:rPr>
          <w:rFonts w:eastAsia="Times New Roman"/>
          <w:color w:val="000000"/>
          <w:lang w:val="en" w:eastAsia="sv-SE"/>
        </w:rPr>
      </w:pPr>
      <w:r>
        <w:rPr>
          <w:rFonts w:eastAsia="Times New Roman"/>
          <w:color w:val="000000"/>
        </w:rPr>
        <w:t xml:space="preserve">추가 정보를 원하시면 연락 주십시오. </w:t>
      </w:r>
    </w:p>
    <w:p w:rsidR="008F3019" w:rsidRDefault="008F3019" w:rsidP="008F3019">
      <w:pPr>
        <w:rPr>
          <w:lang w:val="en"/>
        </w:rPr>
      </w:pPr>
      <w:r>
        <w:t xml:space="preserve">Roxtec </w:t>
      </w:r>
      <w:r>
        <w:t>조선</w:t>
      </w:r>
      <w:r>
        <w:t xml:space="preserve"> </w:t>
      </w:r>
      <w:r>
        <w:t>및</w:t>
      </w:r>
      <w:r>
        <w:t xml:space="preserve"> </w:t>
      </w:r>
      <w:r>
        <w:t>해양</w:t>
      </w:r>
      <w:r>
        <w:t xml:space="preserve"> </w:t>
      </w:r>
      <w:r>
        <w:t>비즈니스</w:t>
      </w:r>
      <w:r>
        <w:t xml:space="preserve"> </w:t>
      </w:r>
      <w:r>
        <w:t>부분</w:t>
      </w:r>
      <w:r>
        <w:t xml:space="preserve"> </w:t>
      </w:r>
      <w:r>
        <w:t>부사장</w:t>
      </w:r>
      <w:r>
        <w:t xml:space="preserve"> Roger Johansson</w:t>
      </w:r>
      <w:r>
        <w:t>에게</w:t>
      </w:r>
      <w:r>
        <w:t xml:space="preserve"> </w:t>
      </w:r>
    </w:p>
    <w:p w:rsidR="008F3019" w:rsidRDefault="008F3019" w:rsidP="008F3019">
      <w:pPr>
        <w:rPr>
          <w:rStyle w:val="whoswhodetailemail"/>
          <w:lang w:val="en"/>
        </w:rPr>
      </w:pPr>
      <w:r>
        <w:rPr>
          <w:rStyle w:val="whoswhodetailmobile"/>
        </w:rPr>
        <w:t xml:space="preserve">+46 733 31 31 33 </w:t>
      </w:r>
      <w:r>
        <w:rPr>
          <w:rStyle w:val="whoswhodetailmobile"/>
        </w:rPr>
        <w:t>또는</w:t>
      </w:r>
      <w:r>
        <w:rPr>
          <w:rStyle w:val="whoswhodetailmobile"/>
        </w:rPr>
        <w:t xml:space="preserve"> </w:t>
      </w:r>
      <w:r>
        <w:rPr>
          <w:rStyle w:val="whoswhodetailmobile"/>
        </w:rPr>
        <w:t>이메일로</w:t>
      </w:r>
      <w:r>
        <w:rPr>
          <w:rStyle w:val="whoswhodetailmobile"/>
        </w:rPr>
        <w:t xml:space="preserve"> </w:t>
      </w:r>
      <w:r>
        <w:rPr>
          <w:rStyle w:val="whoswhodetailmobile"/>
        </w:rPr>
        <w:t>문의해</w:t>
      </w:r>
      <w:r>
        <w:rPr>
          <w:rStyle w:val="whoswhodetailmobile"/>
        </w:rPr>
        <w:t xml:space="preserve"> </w:t>
      </w:r>
      <w:r>
        <w:rPr>
          <w:rStyle w:val="whoswhodetailmobile"/>
        </w:rPr>
        <w:t>주십시오</w:t>
      </w:r>
      <w:r>
        <w:rPr>
          <w:rStyle w:val="whoswhodetailmobile"/>
        </w:rPr>
        <w:t xml:space="preserve">. </w:t>
      </w:r>
      <w:hyperlink r:id="rId6" w:history="1">
        <w:r>
          <w:rPr>
            <w:rStyle w:val="Hyperlink"/>
          </w:rPr>
          <w:t>Roger.Johansson@roxtec.com</w:t>
        </w:r>
      </w:hyperlink>
      <w:r>
        <w:rPr>
          <w:rStyle w:val="whoswhodetailemail"/>
        </w:rPr>
        <w:t>.</w:t>
      </w:r>
    </w:p>
    <w:p w:rsidR="009A3EF2" w:rsidRPr="00955C06" w:rsidRDefault="009A3EF2" w:rsidP="00955C06">
      <w:pPr>
        <w:pStyle w:val="AboutRoxtecHeader"/>
      </w:pPr>
      <w:r>
        <w:t xml:space="preserve">Roxtec </w:t>
      </w:r>
      <w:r>
        <w:t>및</w:t>
      </w:r>
      <w:r>
        <w:t xml:space="preserve"> Multidiameter™ </w:t>
      </w:r>
      <w:r>
        <w:t>정보</w:t>
      </w:r>
    </w:p>
    <w:p w:rsidR="007861D5" w:rsidRPr="007861D5" w:rsidRDefault="009A3EF2" w:rsidP="007861D5">
      <w:pPr>
        <w:pStyle w:val="Subtitle"/>
      </w:pPr>
      <w:r>
        <w:lastRenderedPageBreak/>
        <w:t>스웨덴의</w:t>
      </w:r>
      <w:r>
        <w:t xml:space="preserve"> Roxtec Group</w:t>
      </w:r>
      <w:r>
        <w:t>은</w:t>
      </w:r>
      <w:r>
        <w:t xml:space="preserve"> </w:t>
      </w:r>
      <w:r>
        <w:t>세계적인</w:t>
      </w:r>
      <w:r>
        <w:t xml:space="preserve"> </w:t>
      </w:r>
      <w:r>
        <w:t>모듈식</w:t>
      </w:r>
      <w:r>
        <w:t xml:space="preserve"> </w:t>
      </w:r>
      <w:r>
        <w:t>케이블과</w:t>
      </w:r>
      <w:r>
        <w:t xml:space="preserve"> </w:t>
      </w:r>
      <w:r>
        <w:t>파이프</w:t>
      </w:r>
      <w:r>
        <w:t xml:space="preserve"> </w:t>
      </w:r>
      <w:r>
        <w:t>씰</w:t>
      </w:r>
      <w:r>
        <w:t xml:space="preserve"> </w:t>
      </w:r>
      <w:r>
        <w:t>공급업체입니다</w:t>
      </w:r>
      <w:r>
        <w:t xml:space="preserve">. </w:t>
      </w:r>
      <w:r>
        <w:t>다양한</w:t>
      </w:r>
      <w:r>
        <w:t xml:space="preserve"> </w:t>
      </w:r>
      <w:r>
        <w:t>사이즈의</w:t>
      </w:r>
      <w:r>
        <w:t xml:space="preserve"> </w:t>
      </w:r>
      <w:r>
        <w:t>케이블이나</w:t>
      </w:r>
      <w:r>
        <w:t xml:space="preserve"> </w:t>
      </w:r>
      <w:r>
        <w:t>파이프에</w:t>
      </w:r>
      <w:r>
        <w:t xml:space="preserve"> </w:t>
      </w:r>
      <w:r>
        <w:t>적용하기</w:t>
      </w:r>
      <w:r>
        <w:t xml:space="preserve"> </w:t>
      </w:r>
      <w:r>
        <w:t>위해</w:t>
      </w:r>
      <w:r>
        <w:t xml:space="preserve"> Roxtec</w:t>
      </w:r>
      <w:r>
        <w:t>이</w:t>
      </w:r>
      <w:r>
        <w:t xml:space="preserve"> </w:t>
      </w:r>
      <w:r>
        <w:t>개발한</w:t>
      </w:r>
      <w:r>
        <w:t xml:space="preserve"> Multidiameter™</w:t>
      </w:r>
      <w:r>
        <w:t>는</w:t>
      </w:r>
      <w:r>
        <w:t xml:space="preserve"> </w:t>
      </w:r>
      <w:r>
        <w:t>한</w:t>
      </w:r>
      <w:r>
        <w:t xml:space="preserve"> </w:t>
      </w:r>
      <w:r>
        <w:t>겹씩</w:t>
      </w:r>
      <w:r>
        <w:t xml:space="preserve"> </w:t>
      </w:r>
      <w:r>
        <w:t>떼어낼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씰링</w:t>
      </w:r>
      <w:r>
        <w:t xml:space="preserve"> </w:t>
      </w:r>
      <w:r>
        <w:t>모듈을</w:t>
      </w:r>
      <w:r>
        <w:t xml:space="preserve"> </w:t>
      </w:r>
      <w:r>
        <w:t>기반으로</w:t>
      </w:r>
      <w:r>
        <w:t xml:space="preserve"> </w:t>
      </w:r>
      <w:r>
        <w:t>하고</w:t>
      </w:r>
      <w:r>
        <w:t xml:space="preserve"> </w:t>
      </w:r>
      <w:r>
        <w:t>케이블이나</w:t>
      </w:r>
      <w:r>
        <w:t xml:space="preserve"> </w:t>
      </w:r>
      <w:r>
        <w:t>파이프의</w:t>
      </w:r>
      <w:r>
        <w:t xml:space="preserve"> </w:t>
      </w:r>
      <w:r>
        <w:t>외부</w:t>
      </w:r>
      <w:r>
        <w:t xml:space="preserve"> </w:t>
      </w:r>
      <w:r>
        <w:t>치수와</w:t>
      </w:r>
      <w:r>
        <w:t xml:space="preserve"> </w:t>
      </w:r>
      <w:r>
        <w:t>상관없이</w:t>
      </w:r>
      <w:r>
        <w:t xml:space="preserve"> </w:t>
      </w:r>
      <w:r>
        <w:t>완벽한</w:t>
      </w:r>
      <w:r>
        <w:t xml:space="preserve"> </w:t>
      </w:r>
      <w:r>
        <w:t>씰링을</w:t>
      </w:r>
      <w:r>
        <w:t xml:space="preserve"> </w:t>
      </w:r>
      <w:r>
        <w:t>제공합니다</w:t>
      </w:r>
      <w:r>
        <w:t xml:space="preserve">. </w:t>
      </w:r>
      <w:r>
        <w:t>이</w:t>
      </w:r>
      <w:r>
        <w:t xml:space="preserve"> </w:t>
      </w:r>
      <w:r>
        <w:t>기술은</w:t>
      </w:r>
      <w:r>
        <w:t xml:space="preserve"> </w:t>
      </w:r>
      <w:r>
        <w:t>설계를</w:t>
      </w:r>
      <w:r>
        <w:t xml:space="preserve"> </w:t>
      </w:r>
      <w:r>
        <w:t>간소화하고</w:t>
      </w:r>
      <w:r>
        <w:t xml:space="preserve">, </w:t>
      </w:r>
      <w:r>
        <w:t>설치</w:t>
      </w:r>
      <w:r>
        <w:t xml:space="preserve"> </w:t>
      </w:r>
      <w:r>
        <w:t>시간을</w:t>
      </w:r>
      <w:r>
        <w:t xml:space="preserve"> </w:t>
      </w:r>
      <w:r>
        <w:t>단축하며</w:t>
      </w:r>
      <w:r>
        <w:t xml:space="preserve">, </w:t>
      </w:r>
      <w:r>
        <w:t>재고</w:t>
      </w:r>
      <w:r>
        <w:t xml:space="preserve">, </w:t>
      </w:r>
      <w:r>
        <w:t>자재</w:t>
      </w:r>
      <w:r>
        <w:t xml:space="preserve"> </w:t>
      </w:r>
      <w:r>
        <w:t>및</w:t>
      </w:r>
      <w:r>
        <w:t xml:space="preserve"> </w:t>
      </w:r>
      <w:r>
        <w:t>물류에</w:t>
      </w:r>
      <w:r>
        <w:t xml:space="preserve"> </w:t>
      </w:r>
      <w:r>
        <w:t>대한</w:t>
      </w:r>
      <w:r>
        <w:t xml:space="preserve"> </w:t>
      </w:r>
      <w:r>
        <w:t>부담을</w:t>
      </w:r>
      <w:r>
        <w:t xml:space="preserve"> </w:t>
      </w:r>
      <w:r>
        <w:t>덜어줍니다</w:t>
      </w:r>
      <w:r>
        <w:t xml:space="preserve">. </w:t>
      </w:r>
      <w:r>
        <w:t>또한</w:t>
      </w:r>
      <w:r>
        <w:t xml:space="preserve">, </w:t>
      </w:r>
      <w:r>
        <w:t>업그레이드를</w:t>
      </w:r>
      <w:r>
        <w:t xml:space="preserve"> </w:t>
      </w:r>
      <w:r>
        <w:t>대비한</w:t>
      </w:r>
      <w:r>
        <w:t xml:space="preserve"> </w:t>
      </w:r>
      <w:r>
        <w:t>여유</w:t>
      </w:r>
      <w:r>
        <w:t xml:space="preserve"> </w:t>
      </w:r>
      <w:r>
        <w:t>공간도</w:t>
      </w:r>
      <w:r>
        <w:t xml:space="preserve"> </w:t>
      </w:r>
      <w:r>
        <w:t>확보합니다</w:t>
      </w:r>
      <w:r>
        <w:t>. Roxtec</w:t>
      </w:r>
      <w:r>
        <w:t>은</w:t>
      </w:r>
      <w:r>
        <w:t xml:space="preserve"> 80</w:t>
      </w:r>
      <w:r>
        <w:t>개</w:t>
      </w:r>
      <w:r>
        <w:t xml:space="preserve"> </w:t>
      </w:r>
      <w:r>
        <w:t>이상의</w:t>
      </w:r>
      <w:r>
        <w:t xml:space="preserve"> </w:t>
      </w:r>
      <w:r>
        <w:t>시장에서</w:t>
      </w:r>
      <w:r>
        <w:t xml:space="preserve"> </w:t>
      </w:r>
      <w:r>
        <w:t>자회사와</w:t>
      </w:r>
      <w:r>
        <w:t xml:space="preserve"> </w:t>
      </w:r>
      <w:r>
        <w:t>대리점을</w:t>
      </w:r>
      <w:r>
        <w:t xml:space="preserve"> </w:t>
      </w:r>
      <w:r>
        <w:t>통해</w:t>
      </w:r>
      <w:r>
        <w:t xml:space="preserve"> </w:t>
      </w:r>
      <w:r>
        <w:t>고객</w:t>
      </w:r>
      <w:r>
        <w:t xml:space="preserve"> </w:t>
      </w:r>
      <w:r>
        <w:t>서비스와</w:t>
      </w:r>
      <w:r>
        <w:t xml:space="preserve"> </w:t>
      </w:r>
      <w:r>
        <w:t>지원을</w:t>
      </w:r>
      <w:r>
        <w:t xml:space="preserve"> </w:t>
      </w:r>
      <w:r>
        <w:t>제공합니다</w:t>
      </w:r>
      <w:r>
        <w:t xml:space="preserve">. </w:t>
      </w:r>
      <w:r>
        <w:t>자세한</w:t>
      </w:r>
      <w:r>
        <w:t xml:space="preserve"> </w:t>
      </w:r>
      <w:r>
        <w:t>내용은</w:t>
      </w:r>
      <w:r>
        <w:t xml:space="preserve"> </w:t>
      </w:r>
      <w:hyperlink r:id="rId7" w:history="1">
        <w:r>
          <w:rPr>
            <w:rStyle w:val="Hyperlink"/>
            <w:color w:val="auto"/>
            <w:u w:val="none"/>
          </w:rPr>
          <w:t>www.roxtec.com</w:t>
        </w:r>
      </w:hyperlink>
      <w:r>
        <w:t>을</w:t>
      </w:r>
      <w:r>
        <w:t xml:space="preserve"> </w:t>
      </w:r>
      <w:r>
        <w:t>방문하십시오</w:t>
      </w:r>
      <w:r>
        <w:t>.</w:t>
      </w:r>
    </w:p>
    <w:sectPr w:rsidR="007861D5" w:rsidRPr="007861D5" w:rsidSect="00FF3621">
      <w:headerReference w:type="default" r:id="rId8"/>
      <w:footerReference w:type="default" r:id="rId9"/>
      <w:pgSz w:w="11907" w:h="16839" w:code="9"/>
      <w:pgMar w:top="2835" w:right="2409" w:bottom="1440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D38" w:rsidRDefault="00E36D38" w:rsidP="00185430">
      <w:r>
        <w:separator/>
      </w:r>
    </w:p>
  </w:endnote>
  <w:endnote w:type="continuationSeparator" w:id="0">
    <w:p w:rsidR="00E36D38" w:rsidRDefault="00E36D38" w:rsidP="001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lio-Light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58" w:rsidRPr="00026A33" w:rsidRDefault="00E1486C" w:rsidP="00E1486C">
    <w:pPr>
      <w:pStyle w:val="Title"/>
    </w:pPr>
    <w:r>
      <w:t>보도</w:t>
    </w:r>
    <w:r>
      <w:t xml:space="preserve"> </w:t>
    </w:r>
    <w:r>
      <w:t>자료</w:t>
    </w:r>
    <w:r>
      <w:t xml:space="preserve">          I          ROXTEC INTERNATIONAL AB          I          KARLSKRONA, SWEDEN</w:t>
    </w:r>
  </w:p>
  <w:p w:rsidR="00103B58" w:rsidRPr="00026A33" w:rsidRDefault="00103B58" w:rsidP="00185430">
    <w:pPr>
      <w:pStyle w:val="Footer"/>
    </w:pPr>
  </w:p>
  <w:p w:rsidR="00103B58" w:rsidRPr="00026A33" w:rsidRDefault="00103B58" w:rsidP="0018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D38" w:rsidRDefault="00E36D38" w:rsidP="00185430">
      <w:r>
        <w:separator/>
      </w:r>
    </w:p>
  </w:footnote>
  <w:footnote w:type="continuationSeparator" w:id="0">
    <w:p w:rsidR="00E36D38" w:rsidRDefault="00E36D38" w:rsidP="001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D49" w:rsidRDefault="006A3D49" w:rsidP="00185430">
    <w:pPr>
      <w:pStyle w:val="Header"/>
    </w:pPr>
  </w:p>
  <w:p w:rsidR="006A3D49" w:rsidRDefault="006A3D49" w:rsidP="00185430">
    <w:pPr>
      <w:pStyle w:val="Header"/>
    </w:pPr>
  </w:p>
  <w:p w:rsidR="006A3D49" w:rsidRDefault="00E347EC" w:rsidP="00185430">
    <w:pPr>
      <w:pStyle w:val="Header"/>
    </w:pPr>
    <w:r w:rsidRPr="004868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style="width:73.5pt;height:18pt;visibility:visible;mso-wrap-style:square">
          <v:imagedata r:id="rId1" o:title=""/>
        </v:shape>
      </w:pict>
    </w:r>
  </w:p>
  <w:p w:rsidR="006A3D49" w:rsidRDefault="006A3D49" w:rsidP="00185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42A"/>
    <w:rsid w:val="00014098"/>
    <w:rsid w:val="00026822"/>
    <w:rsid w:val="00026A33"/>
    <w:rsid w:val="00103B58"/>
    <w:rsid w:val="00185430"/>
    <w:rsid w:val="001C742A"/>
    <w:rsid w:val="00233B60"/>
    <w:rsid w:val="00270F87"/>
    <w:rsid w:val="00322227"/>
    <w:rsid w:val="003422BF"/>
    <w:rsid w:val="00355EE6"/>
    <w:rsid w:val="003E0F04"/>
    <w:rsid w:val="00526E69"/>
    <w:rsid w:val="005925C0"/>
    <w:rsid w:val="005F0BC3"/>
    <w:rsid w:val="0060336A"/>
    <w:rsid w:val="006A3D49"/>
    <w:rsid w:val="006C533B"/>
    <w:rsid w:val="006C74D4"/>
    <w:rsid w:val="007861D5"/>
    <w:rsid w:val="007B3E83"/>
    <w:rsid w:val="00861414"/>
    <w:rsid w:val="008F3019"/>
    <w:rsid w:val="00955C06"/>
    <w:rsid w:val="009A3EF2"/>
    <w:rsid w:val="009E2636"/>
    <w:rsid w:val="00B222A4"/>
    <w:rsid w:val="00BB4DEC"/>
    <w:rsid w:val="00BB77E2"/>
    <w:rsid w:val="00BE10C6"/>
    <w:rsid w:val="00C10CB4"/>
    <w:rsid w:val="00C31C72"/>
    <w:rsid w:val="00C53034"/>
    <w:rsid w:val="00D05017"/>
    <w:rsid w:val="00D21C04"/>
    <w:rsid w:val="00D3659E"/>
    <w:rsid w:val="00DF0451"/>
    <w:rsid w:val="00E1486C"/>
    <w:rsid w:val="00E300E0"/>
    <w:rsid w:val="00E347EC"/>
    <w:rsid w:val="00E36D38"/>
    <w:rsid w:val="00E81BC6"/>
    <w:rsid w:val="00F97F69"/>
    <w:rsid w:val="00FA088A"/>
    <w:rsid w:val="00FC1B72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F23BED-7733-4B75-8A9A-5D277A63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9E2636"/>
    <w:pPr>
      <w:autoSpaceDE w:val="0"/>
      <w:autoSpaceDN w:val="0"/>
      <w:adjustRightInd w:val="0"/>
      <w:spacing w:line="276" w:lineRule="auto"/>
    </w:pPr>
    <w:rPr>
      <w:rFonts w:ascii="Arial" w:eastAsia="Folio-Light" w:hAnsi="Arial" w:cs="Arial"/>
      <w:sz w:val="18"/>
      <w:szCs w:val="18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955C06"/>
    <w:pPr>
      <w:spacing w:after="120" w:line="240" w:lineRule="auto"/>
      <w:outlineLvl w:val="0"/>
    </w:pPr>
    <w:rPr>
      <w:b/>
      <w:bCs/>
      <w:color w:val="0091D3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43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7F69"/>
    <w:rPr>
      <w:rFonts w:ascii="Tahoma" w:eastAsia="Folio-Light" w:hAnsi="Tahoma" w:cs="Tahoma"/>
      <w:sz w:val="16"/>
      <w:szCs w:val="16"/>
    </w:rPr>
  </w:style>
  <w:style w:type="paragraph" w:customStyle="1" w:styleId="NoParagraphStyle">
    <w:name w:val="[No Paragraph Style]"/>
    <w:rsid w:val="005F0BC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ko-KR" w:eastAsia="ko-KR" w:bidi="ko-KR"/>
    </w:rPr>
  </w:style>
  <w:style w:type="character" w:styleId="Hyperlink">
    <w:name w:val="Hyperlink"/>
    <w:uiPriority w:val="99"/>
    <w:semiHidden/>
    <w:rsid w:val="005F0B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1486C"/>
    <w:pPr>
      <w:spacing w:after="800" w:line="240" w:lineRule="auto"/>
      <w:jc w:val="both"/>
    </w:pPr>
    <w:rPr>
      <w:caps/>
      <w:sz w:val="16"/>
      <w:szCs w:val="16"/>
    </w:rPr>
  </w:style>
  <w:style w:type="character" w:customStyle="1" w:styleId="TitleChar">
    <w:name w:val="Title Char"/>
    <w:link w:val="Title"/>
    <w:rsid w:val="00E1486C"/>
    <w:rPr>
      <w:rFonts w:ascii="Arial" w:eastAsia="Folio-Light" w:hAnsi="Arial" w:cs="Arial"/>
      <w:caps/>
      <w:sz w:val="16"/>
      <w:szCs w:val="16"/>
    </w:rPr>
  </w:style>
  <w:style w:type="character" w:customStyle="1" w:styleId="Heading1Char">
    <w:name w:val="Heading 1 Char"/>
    <w:link w:val="Heading1"/>
    <w:rsid w:val="00955C06"/>
    <w:rPr>
      <w:rFonts w:ascii="Arial" w:eastAsia="Folio-Light" w:hAnsi="Arial" w:cs="Arial"/>
      <w:b/>
      <w:bCs/>
      <w:color w:val="0091D3"/>
      <w:sz w:val="28"/>
      <w:szCs w:val="28"/>
    </w:rPr>
  </w:style>
  <w:style w:type="paragraph" w:styleId="Subtitle">
    <w:name w:val="Subtitle"/>
    <w:aliases w:val="About Roxtec"/>
    <w:basedOn w:val="Normal"/>
    <w:next w:val="Normal"/>
    <w:link w:val="SubtitleChar"/>
    <w:uiPriority w:val="11"/>
    <w:qFormat/>
    <w:rsid w:val="00955C06"/>
    <w:rPr>
      <w:sz w:val="17"/>
      <w:szCs w:val="17"/>
    </w:rPr>
  </w:style>
  <w:style w:type="character" w:customStyle="1" w:styleId="SubtitleChar">
    <w:name w:val="Subtitle Char"/>
    <w:aliases w:val="About Roxtec Char"/>
    <w:link w:val="Subtitle"/>
    <w:uiPriority w:val="11"/>
    <w:rsid w:val="00955C06"/>
    <w:rPr>
      <w:rFonts w:ascii="Arial" w:eastAsia="Folio-Light" w:hAnsi="Arial" w:cs="Arial"/>
      <w:sz w:val="17"/>
      <w:szCs w:val="17"/>
    </w:rPr>
  </w:style>
  <w:style w:type="character" w:customStyle="1" w:styleId="Heading2Char">
    <w:name w:val="Heading 2 Char"/>
    <w:link w:val="Heading2"/>
    <w:rsid w:val="009E2636"/>
    <w:rPr>
      <w:rFonts w:ascii="Arial" w:eastAsia="Folio-Light" w:hAnsi="Arial" w:cs="Arial"/>
      <w:b/>
      <w:sz w:val="18"/>
      <w:szCs w:val="18"/>
    </w:rPr>
  </w:style>
  <w:style w:type="character" w:styleId="Strong">
    <w:name w:val="Strong"/>
    <w:uiPriority w:val="22"/>
    <w:semiHidden/>
    <w:qFormat/>
    <w:rsid w:val="00F97F69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F97F69"/>
    <w:pPr>
      <w:ind w:left="720"/>
      <w:contextualSpacing/>
    </w:pPr>
  </w:style>
  <w:style w:type="paragraph" w:styleId="NoSpacing">
    <w:name w:val="No Spacing"/>
    <w:uiPriority w:val="2"/>
    <w:semiHidden/>
    <w:rsid w:val="00F97F69"/>
    <w:pPr>
      <w:autoSpaceDE w:val="0"/>
      <w:autoSpaceDN w:val="0"/>
      <w:adjustRightInd w:val="0"/>
    </w:pPr>
    <w:rPr>
      <w:rFonts w:ascii="Arial" w:eastAsia="Folio-Light" w:hAnsi="Arial" w:cs="Arial"/>
      <w:sz w:val="18"/>
      <w:szCs w:val="18"/>
      <w:lang w:val="ko-KR" w:eastAsia="ko-KR" w:bidi="ko-KR"/>
    </w:rPr>
  </w:style>
  <w:style w:type="paragraph" w:customStyle="1" w:styleId="Ingress">
    <w:name w:val="Ingress"/>
    <w:basedOn w:val="Subtitle"/>
    <w:qFormat/>
    <w:rsid w:val="009E2636"/>
    <w:pPr>
      <w:spacing w:after="120"/>
    </w:pPr>
    <w:rPr>
      <w:sz w:val="20"/>
      <w:szCs w:val="20"/>
    </w:rPr>
  </w:style>
  <w:style w:type="paragraph" w:customStyle="1" w:styleId="AboutRoxtecHeader">
    <w:name w:val="About Roxtec Header"/>
    <w:basedOn w:val="Normal"/>
    <w:uiPriority w:val="1"/>
    <w:qFormat/>
    <w:rsid w:val="00955C06"/>
    <w:pPr>
      <w:spacing w:before="300"/>
    </w:pPr>
    <w:rPr>
      <w:b/>
      <w:sz w:val="17"/>
      <w:szCs w:val="17"/>
    </w:rPr>
  </w:style>
  <w:style w:type="character" w:customStyle="1" w:styleId="whoswhodetailmobile">
    <w:name w:val="whoswho_detail_mobile"/>
    <w:basedOn w:val="DefaultParagraphFont"/>
    <w:rsid w:val="00355EE6"/>
  </w:style>
  <w:style w:type="character" w:customStyle="1" w:styleId="whoswhodetailofficephone">
    <w:name w:val="whoswho_detail_officephone"/>
    <w:basedOn w:val="DefaultParagraphFont"/>
    <w:rsid w:val="00355EE6"/>
  </w:style>
  <w:style w:type="character" w:customStyle="1" w:styleId="whoswhodetailfax">
    <w:name w:val="whoswho_detail_fax"/>
    <w:basedOn w:val="DefaultParagraphFont"/>
    <w:rsid w:val="00355EE6"/>
  </w:style>
  <w:style w:type="character" w:customStyle="1" w:styleId="whoswhodetailemail">
    <w:name w:val="whoswho_detail_email"/>
    <w:basedOn w:val="DefaultParagraphFont"/>
    <w:rsid w:val="0035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oxt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WAW-FS02\Projects_Nokia\Care\CARE_Processes\PUBLISHING\ENG\_tempWK\ENG_POST\_GOT\2018_08\2032076_GOT_Roxtec_DL_Aug18_HO1\3_final\ko-KR\tT|%20%25f4%25b4%25e4%20%25f3:%20Roger.Johansson@roxte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-chrcar\Desktop\Roxtec_press_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Roxtec_press_release_template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Roxtec International AB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Carlbäck</dc:creator>
  <cp:lastModifiedBy>Lionbridge</cp:lastModifiedBy>
  <cp:revision>2</cp:revision>
  <dcterms:created xsi:type="dcterms:W3CDTF">2018-08-28T14:40:00Z</dcterms:created>
  <dcterms:modified xsi:type="dcterms:W3CDTF">2018-08-28T14:40:00Z</dcterms:modified>
</cp:coreProperties>
</file>